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50" w:rsidRPr="007639EF" w:rsidRDefault="00952A50" w:rsidP="007639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2A50">
        <w:rPr>
          <w:rFonts w:ascii="Times New Roman" w:hAnsi="Times New Roman" w:cs="Times New Roman"/>
          <w:b/>
          <w:sz w:val="32"/>
          <w:szCs w:val="32"/>
        </w:rPr>
        <w:t xml:space="preserve">KADIKÖY BELEDİYE MECLİSİNİN 10.07.2015 TARİH VE 2015/109 SAYILI KARARI İLE PERGOLA (GÖLGELİK) YAPILIRKEN ARANACAK HUSUSLAR BELİRLENMİŞTİR. </w:t>
      </w:r>
      <w:r w:rsidRPr="00952A50">
        <w:rPr>
          <w:rFonts w:ascii="Times New Roman" w:hAnsi="Times New Roman" w:cs="Times New Roman"/>
          <w:b/>
          <w:sz w:val="24"/>
          <w:szCs w:val="24"/>
        </w:rPr>
        <w:t xml:space="preserve">PERGOLA (GÖLGELİK) YAPILIRKEN ARANACAK HUSUSLAR </w:t>
      </w:r>
    </w:p>
    <w:p w:rsidR="00C46122" w:rsidRPr="0036762D" w:rsidRDefault="00C46122" w:rsidP="00A81F0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62D">
        <w:rPr>
          <w:rFonts w:ascii="Times New Roman" w:hAnsi="Times New Roman" w:cs="Times New Roman"/>
          <w:sz w:val="24"/>
          <w:szCs w:val="24"/>
        </w:rPr>
        <w:t xml:space="preserve">Pergola uygulaması; çiçekçi, </w:t>
      </w:r>
      <w:proofErr w:type="spellStart"/>
      <w:r w:rsidRPr="0036762D">
        <w:rPr>
          <w:rFonts w:ascii="Times New Roman" w:hAnsi="Times New Roman" w:cs="Times New Roman"/>
          <w:sz w:val="24"/>
          <w:szCs w:val="24"/>
        </w:rPr>
        <w:t>cafe</w:t>
      </w:r>
      <w:proofErr w:type="spellEnd"/>
      <w:r w:rsidRPr="0036762D">
        <w:rPr>
          <w:rFonts w:ascii="Times New Roman" w:hAnsi="Times New Roman" w:cs="Times New Roman"/>
          <w:sz w:val="24"/>
          <w:szCs w:val="24"/>
        </w:rPr>
        <w:t xml:space="preserve"> , bar, </w:t>
      </w:r>
      <w:proofErr w:type="spellStart"/>
      <w:r w:rsidRPr="0036762D">
        <w:rPr>
          <w:rFonts w:ascii="Times New Roman" w:hAnsi="Times New Roman" w:cs="Times New Roman"/>
          <w:sz w:val="24"/>
          <w:szCs w:val="24"/>
        </w:rPr>
        <w:t>restaurant</w:t>
      </w:r>
      <w:proofErr w:type="spellEnd"/>
      <w:r w:rsidRPr="0036762D">
        <w:rPr>
          <w:rFonts w:ascii="Times New Roman" w:hAnsi="Times New Roman" w:cs="Times New Roman"/>
          <w:sz w:val="24"/>
          <w:szCs w:val="24"/>
        </w:rPr>
        <w:t>,</w:t>
      </w:r>
      <w:r w:rsidR="00BD35B6">
        <w:rPr>
          <w:rFonts w:ascii="Times New Roman" w:hAnsi="Times New Roman" w:cs="Times New Roman"/>
          <w:sz w:val="24"/>
          <w:szCs w:val="24"/>
        </w:rPr>
        <w:t xml:space="preserve"> pastane, </w:t>
      </w:r>
      <w:r w:rsidRPr="0036762D">
        <w:rPr>
          <w:rFonts w:ascii="Times New Roman" w:hAnsi="Times New Roman" w:cs="Times New Roman"/>
          <w:sz w:val="24"/>
          <w:szCs w:val="24"/>
        </w:rPr>
        <w:t xml:space="preserve"> çay ocağı, kıraathane, çay bahçeleri vs. yeme içme yerlerinde yapılabilecektir.</w:t>
      </w:r>
    </w:p>
    <w:p w:rsidR="00C46122" w:rsidRPr="0036762D" w:rsidRDefault="00C46122" w:rsidP="00A81F0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62D">
        <w:rPr>
          <w:rFonts w:ascii="Times New Roman" w:hAnsi="Times New Roman" w:cs="Times New Roman"/>
          <w:sz w:val="24"/>
          <w:szCs w:val="24"/>
        </w:rPr>
        <w:t>Pergola alanı; ön bahçe çekme mesafesi 10 m. Olan yerlerde istikametten 3 metre çekilerek, 5 metre olan yerlerde ise 1,5 metre çekilerek, mekanın cephesini geçmeyecek şekilde ( zemin veya bodrum katlarda )sadece ön bahçede uygulanabilecektir. Köşe parsellerde ise tek cephede uygulanabilir. Bitiş</w:t>
      </w:r>
      <w:r w:rsidR="001961C3" w:rsidRPr="00483C42">
        <w:rPr>
          <w:rFonts w:ascii="Times New Roman" w:hAnsi="Times New Roman" w:cs="Times New Roman"/>
          <w:color w:val="000000" w:themeColor="text1"/>
          <w:sz w:val="24"/>
          <w:szCs w:val="24"/>
        </w:rPr>
        <w:t>ik</w:t>
      </w:r>
      <w:r w:rsidRPr="0036762D">
        <w:rPr>
          <w:rFonts w:ascii="Times New Roman" w:hAnsi="Times New Roman" w:cs="Times New Roman"/>
          <w:sz w:val="24"/>
          <w:szCs w:val="24"/>
        </w:rPr>
        <w:t xml:space="preserve"> nizam yapılanmalarda ise oluşturulacak 3 kişil</w:t>
      </w:r>
      <w:r w:rsidR="00270A72">
        <w:rPr>
          <w:rFonts w:ascii="Times New Roman" w:hAnsi="Times New Roman" w:cs="Times New Roman"/>
          <w:sz w:val="24"/>
          <w:szCs w:val="24"/>
        </w:rPr>
        <w:t>i</w:t>
      </w:r>
      <w:r w:rsidRPr="0036762D">
        <w:rPr>
          <w:rFonts w:ascii="Times New Roman" w:hAnsi="Times New Roman" w:cs="Times New Roman"/>
          <w:sz w:val="24"/>
          <w:szCs w:val="24"/>
        </w:rPr>
        <w:t xml:space="preserve">k teknik kurul </w:t>
      </w:r>
      <w:r w:rsidR="00BD35B6">
        <w:rPr>
          <w:rFonts w:ascii="Times New Roman" w:hAnsi="Times New Roman" w:cs="Times New Roman"/>
          <w:sz w:val="24"/>
          <w:szCs w:val="24"/>
        </w:rPr>
        <w:t xml:space="preserve">tarafından </w:t>
      </w:r>
      <w:r w:rsidRPr="0036762D">
        <w:rPr>
          <w:rFonts w:ascii="Times New Roman" w:hAnsi="Times New Roman" w:cs="Times New Roman"/>
          <w:sz w:val="24"/>
          <w:szCs w:val="24"/>
        </w:rPr>
        <w:t>uygulama değerlendirilmesi yapılacaktır.</w:t>
      </w:r>
    </w:p>
    <w:p w:rsidR="00C46122" w:rsidRPr="0036762D" w:rsidRDefault="00270A72" w:rsidP="00A81F0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Yapılacak uygulama </w:t>
      </w:r>
      <w:r w:rsidR="00C46122" w:rsidRPr="0036762D">
        <w:rPr>
          <w:rFonts w:ascii="Times New Roman" w:hAnsi="Times New Roman" w:cs="Times New Roman"/>
          <w:sz w:val="24"/>
          <w:szCs w:val="24"/>
        </w:rPr>
        <w:t xml:space="preserve"> mekanın tavan kotunu aşmayacaktır. Yüksek tavanlı mekanlarda proje bazında değerlendirme yapılacaktır.</w:t>
      </w:r>
    </w:p>
    <w:p w:rsidR="00C46122" w:rsidRPr="0036762D" w:rsidRDefault="00EF1A11" w:rsidP="00A81F0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62D">
        <w:rPr>
          <w:rFonts w:ascii="Times New Roman" w:hAnsi="Times New Roman" w:cs="Times New Roman"/>
          <w:sz w:val="24"/>
          <w:szCs w:val="24"/>
        </w:rPr>
        <w:t xml:space="preserve">Yapılacak pergola; sökülüp-takılabilinir, </w:t>
      </w:r>
      <w:r w:rsidR="00BD35B6">
        <w:rPr>
          <w:rFonts w:ascii="Times New Roman" w:hAnsi="Times New Roman" w:cs="Times New Roman"/>
          <w:sz w:val="24"/>
          <w:szCs w:val="24"/>
        </w:rPr>
        <w:t xml:space="preserve"> </w:t>
      </w:r>
      <w:r w:rsidRPr="0036762D">
        <w:rPr>
          <w:rFonts w:ascii="Times New Roman" w:hAnsi="Times New Roman" w:cs="Times New Roman"/>
          <w:sz w:val="24"/>
          <w:szCs w:val="24"/>
        </w:rPr>
        <w:t>üstü açılır-kapanır,</w:t>
      </w:r>
      <w:r w:rsidR="00BD35B6">
        <w:rPr>
          <w:rFonts w:ascii="Times New Roman" w:hAnsi="Times New Roman" w:cs="Times New Roman"/>
          <w:sz w:val="24"/>
          <w:szCs w:val="24"/>
        </w:rPr>
        <w:t xml:space="preserve"> </w:t>
      </w:r>
      <w:r w:rsidRPr="0036762D">
        <w:rPr>
          <w:rFonts w:ascii="Times New Roman" w:hAnsi="Times New Roman" w:cs="Times New Roman"/>
          <w:sz w:val="24"/>
          <w:szCs w:val="24"/>
        </w:rPr>
        <w:t>önü tamamen açık,</w:t>
      </w:r>
      <w:r w:rsidR="00BD35B6">
        <w:rPr>
          <w:rFonts w:ascii="Times New Roman" w:hAnsi="Times New Roman" w:cs="Times New Roman"/>
          <w:sz w:val="24"/>
          <w:szCs w:val="24"/>
        </w:rPr>
        <w:t xml:space="preserve"> </w:t>
      </w:r>
      <w:r w:rsidRPr="0036762D">
        <w:rPr>
          <w:rFonts w:ascii="Times New Roman" w:hAnsi="Times New Roman" w:cs="Times New Roman"/>
          <w:sz w:val="24"/>
          <w:szCs w:val="24"/>
        </w:rPr>
        <w:t>yan cepheleri ise pergola izdüşümü</w:t>
      </w:r>
      <w:r w:rsidR="00270A72">
        <w:rPr>
          <w:rFonts w:ascii="Times New Roman" w:hAnsi="Times New Roman" w:cs="Times New Roman"/>
          <w:sz w:val="24"/>
          <w:szCs w:val="24"/>
        </w:rPr>
        <w:t xml:space="preserve">nü </w:t>
      </w:r>
      <w:r w:rsidRPr="0036762D">
        <w:rPr>
          <w:rFonts w:ascii="Times New Roman" w:hAnsi="Times New Roman" w:cs="Times New Roman"/>
          <w:sz w:val="24"/>
          <w:szCs w:val="24"/>
        </w:rPr>
        <w:t xml:space="preserve"> aşmayacak biçimde, maksimum 1.00 m yükseklikte şeffaf c</w:t>
      </w:r>
      <w:r w:rsidR="0006796A">
        <w:rPr>
          <w:rFonts w:ascii="Times New Roman" w:hAnsi="Times New Roman" w:cs="Times New Roman"/>
          <w:sz w:val="24"/>
          <w:szCs w:val="24"/>
        </w:rPr>
        <w:t>am parapet</w:t>
      </w:r>
      <w:r w:rsidR="00270A72">
        <w:rPr>
          <w:rFonts w:ascii="Times New Roman" w:hAnsi="Times New Roman" w:cs="Times New Roman"/>
          <w:sz w:val="24"/>
          <w:szCs w:val="24"/>
        </w:rPr>
        <w:t xml:space="preserve"> veya çiçeklik yapılabil</w:t>
      </w:r>
      <w:r w:rsidRPr="0036762D">
        <w:rPr>
          <w:rFonts w:ascii="Times New Roman" w:hAnsi="Times New Roman" w:cs="Times New Roman"/>
          <w:sz w:val="24"/>
          <w:szCs w:val="24"/>
        </w:rPr>
        <w:t>ir.</w:t>
      </w:r>
    </w:p>
    <w:p w:rsidR="00EF1A11" w:rsidRPr="0036762D" w:rsidRDefault="00EF1A11" w:rsidP="00A81F0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62D">
        <w:rPr>
          <w:rFonts w:ascii="Times New Roman" w:hAnsi="Times New Roman" w:cs="Times New Roman"/>
          <w:sz w:val="24"/>
          <w:szCs w:val="24"/>
        </w:rPr>
        <w:t>Pergolada kullanılacak tüm malzemeler hafif ve yangına dayanıklı ürünler olacaktır.</w:t>
      </w:r>
    </w:p>
    <w:p w:rsidR="00EF1A11" w:rsidRPr="0036762D" w:rsidRDefault="00EF1A11" w:rsidP="00A81F0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62D">
        <w:rPr>
          <w:rFonts w:ascii="Times New Roman" w:hAnsi="Times New Roman" w:cs="Times New Roman"/>
          <w:sz w:val="24"/>
          <w:szCs w:val="24"/>
        </w:rPr>
        <w:t>Çatı teraslarında pergola yapılmayacaktır.</w:t>
      </w:r>
    </w:p>
    <w:p w:rsidR="00EF1A11" w:rsidRPr="0036762D" w:rsidRDefault="00EF1A11" w:rsidP="00A81F0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762D">
        <w:rPr>
          <w:rFonts w:ascii="Times New Roman" w:hAnsi="Times New Roman" w:cs="Times New Roman"/>
          <w:sz w:val="24"/>
          <w:szCs w:val="24"/>
        </w:rPr>
        <w:t>Portik</w:t>
      </w:r>
      <w:proofErr w:type="spellEnd"/>
      <w:r w:rsidRPr="0036762D">
        <w:rPr>
          <w:rFonts w:ascii="Times New Roman" w:hAnsi="Times New Roman" w:cs="Times New Roman"/>
          <w:sz w:val="24"/>
          <w:szCs w:val="24"/>
        </w:rPr>
        <w:t xml:space="preserve"> alan uygulamasına izin verilmeyecektir.</w:t>
      </w:r>
    </w:p>
    <w:p w:rsidR="00EF1A11" w:rsidRPr="0036762D" w:rsidRDefault="00EF1A11" w:rsidP="00A81F0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62D">
        <w:rPr>
          <w:rFonts w:ascii="Times New Roman" w:hAnsi="Times New Roman" w:cs="Times New Roman"/>
          <w:sz w:val="24"/>
          <w:szCs w:val="24"/>
        </w:rPr>
        <w:t>Zabıtlı  yerlere izin verilmeyecektir.</w:t>
      </w:r>
    </w:p>
    <w:p w:rsidR="00EF1A11" w:rsidRPr="0036762D" w:rsidRDefault="00EF1A11" w:rsidP="00A81F0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62D">
        <w:rPr>
          <w:rFonts w:ascii="Times New Roman" w:hAnsi="Times New Roman" w:cs="Times New Roman"/>
          <w:sz w:val="24"/>
          <w:szCs w:val="24"/>
        </w:rPr>
        <w:t>Ortak mülkiyetlerde %100 muvafakat aranacaktır.</w:t>
      </w:r>
    </w:p>
    <w:p w:rsidR="00EF1A11" w:rsidRPr="0036762D" w:rsidRDefault="00EF1A11" w:rsidP="00A81F0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62D">
        <w:rPr>
          <w:rFonts w:ascii="Times New Roman" w:hAnsi="Times New Roman" w:cs="Times New Roman"/>
          <w:sz w:val="24"/>
          <w:szCs w:val="24"/>
        </w:rPr>
        <w:t>Kamuya ait alanda uygulama yapıl</w:t>
      </w:r>
      <w:r w:rsidR="00E14661">
        <w:rPr>
          <w:rFonts w:ascii="Times New Roman" w:hAnsi="Times New Roman" w:cs="Times New Roman"/>
          <w:sz w:val="24"/>
          <w:szCs w:val="24"/>
        </w:rPr>
        <w:t>a</w:t>
      </w:r>
      <w:r w:rsidRPr="0036762D">
        <w:rPr>
          <w:rFonts w:ascii="Times New Roman" w:hAnsi="Times New Roman" w:cs="Times New Roman"/>
          <w:sz w:val="24"/>
          <w:szCs w:val="24"/>
        </w:rPr>
        <w:t>mayac</w:t>
      </w:r>
      <w:r w:rsidR="00E14661">
        <w:rPr>
          <w:rFonts w:ascii="Times New Roman" w:hAnsi="Times New Roman" w:cs="Times New Roman"/>
          <w:sz w:val="24"/>
          <w:szCs w:val="24"/>
        </w:rPr>
        <w:t>a</w:t>
      </w:r>
      <w:r w:rsidRPr="0036762D">
        <w:rPr>
          <w:rFonts w:ascii="Times New Roman" w:hAnsi="Times New Roman" w:cs="Times New Roman"/>
          <w:sz w:val="24"/>
          <w:szCs w:val="24"/>
        </w:rPr>
        <w:t>ktır.</w:t>
      </w:r>
    </w:p>
    <w:p w:rsidR="00EF1A11" w:rsidRPr="0036762D" w:rsidRDefault="00EF1A11" w:rsidP="00A81F0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62D">
        <w:rPr>
          <w:rFonts w:ascii="Times New Roman" w:hAnsi="Times New Roman" w:cs="Times New Roman"/>
          <w:sz w:val="24"/>
          <w:szCs w:val="24"/>
        </w:rPr>
        <w:t>Pergola ya</w:t>
      </w:r>
      <w:r w:rsidR="00952A50">
        <w:rPr>
          <w:rFonts w:ascii="Times New Roman" w:hAnsi="Times New Roman" w:cs="Times New Roman"/>
          <w:sz w:val="24"/>
          <w:szCs w:val="24"/>
        </w:rPr>
        <w:t xml:space="preserve">pımı için </w:t>
      </w:r>
      <w:r w:rsidR="00EF2ECB">
        <w:rPr>
          <w:rFonts w:ascii="Times New Roman" w:hAnsi="Times New Roman" w:cs="Times New Roman"/>
          <w:sz w:val="24"/>
          <w:szCs w:val="24"/>
        </w:rPr>
        <w:t>sokak</w:t>
      </w:r>
      <w:r w:rsidR="00952A50">
        <w:rPr>
          <w:rFonts w:ascii="Times New Roman" w:hAnsi="Times New Roman" w:cs="Times New Roman"/>
          <w:sz w:val="24"/>
          <w:szCs w:val="24"/>
        </w:rPr>
        <w:t xml:space="preserve"> rayiç bedelinin%</w:t>
      </w:r>
      <w:r w:rsidR="00611F04" w:rsidRPr="0036762D">
        <w:rPr>
          <w:rFonts w:ascii="Times New Roman" w:hAnsi="Times New Roman" w:cs="Times New Roman"/>
          <w:sz w:val="24"/>
          <w:szCs w:val="24"/>
        </w:rPr>
        <w:t>5’</w:t>
      </w:r>
      <w:r w:rsidR="00611F04">
        <w:rPr>
          <w:rFonts w:ascii="Times New Roman" w:hAnsi="Times New Roman" w:cs="Times New Roman"/>
          <w:sz w:val="24"/>
          <w:szCs w:val="24"/>
        </w:rPr>
        <w:t>inin , kullanılan</w:t>
      </w:r>
      <w:r w:rsidRPr="0036762D">
        <w:rPr>
          <w:rFonts w:ascii="Times New Roman" w:hAnsi="Times New Roman" w:cs="Times New Roman"/>
          <w:sz w:val="24"/>
          <w:szCs w:val="24"/>
        </w:rPr>
        <w:t xml:space="preserve"> alan </w:t>
      </w:r>
      <w:r w:rsidR="0006796A">
        <w:rPr>
          <w:rFonts w:ascii="Times New Roman" w:hAnsi="Times New Roman" w:cs="Times New Roman"/>
          <w:sz w:val="24"/>
          <w:szCs w:val="24"/>
        </w:rPr>
        <w:t>m</w:t>
      </w:r>
      <w:r w:rsidR="000679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6796A">
        <w:rPr>
          <w:rFonts w:ascii="Times New Roman" w:hAnsi="Times New Roman" w:cs="Times New Roman"/>
          <w:sz w:val="24"/>
          <w:szCs w:val="24"/>
        </w:rPr>
        <w:t xml:space="preserve"> </w:t>
      </w:r>
      <w:r w:rsidRPr="0036762D">
        <w:rPr>
          <w:rFonts w:ascii="Times New Roman" w:hAnsi="Times New Roman" w:cs="Times New Roman"/>
          <w:sz w:val="24"/>
          <w:szCs w:val="24"/>
        </w:rPr>
        <w:t>sine çarpımı kadar ücret alınac</w:t>
      </w:r>
      <w:r w:rsidR="0036762D" w:rsidRPr="0036762D">
        <w:rPr>
          <w:rFonts w:ascii="Times New Roman" w:hAnsi="Times New Roman" w:cs="Times New Roman"/>
          <w:sz w:val="24"/>
          <w:szCs w:val="24"/>
        </w:rPr>
        <w:t>ak</w:t>
      </w:r>
      <w:r w:rsidRPr="0036762D">
        <w:rPr>
          <w:rFonts w:ascii="Times New Roman" w:hAnsi="Times New Roman" w:cs="Times New Roman"/>
          <w:sz w:val="24"/>
          <w:szCs w:val="24"/>
        </w:rPr>
        <w:t>tır.</w:t>
      </w:r>
    </w:p>
    <w:p w:rsidR="00952A50" w:rsidRDefault="0036762D" w:rsidP="00A81F0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762D">
        <w:rPr>
          <w:rFonts w:ascii="Times New Roman" w:hAnsi="Times New Roman" w:cs="Times New Roman"/>
          <w:sz w:val="24"/>
          <w:szCs w:val="24"/>
        </w:rPr>
        <w:t>Pergola başvuruları</w:t>
      </w:r>
      <w:r w:rsidR="00952A50">
        <w:rPr>
          <w:rFonts w:ascii="Times New Roman" w:hAnsi="Times New Roman" w:cs="Times New Roman"/>
          <w:sz w:val="24"/>
          <w:szCs w:val="24"/>
        </w:rPr>
        <w:t xml:space="preserve"> dilekçe</w:t>
      </w:r>
      <w:r w:rsidR="00611F04">
        <w:rPr>
          <w:rFonts w:ascii="Times New Roman" w:hAnsi="Times New Roman" w:cs="Times New Roman"/>
          <w:sz w:val="24"/>
          <w:szCs w:val="24"/>
        </w:rPr>
        <w:t xml:space="preserve"> ile Kentsel Tasarım Müdürlüğüne yapılacaktır. Dilekçe ekinde</w:t>
      </w:r>
      <w:r w:rsidR="00952A50">
        <w:rPr>
          <w:rFonts w:ascii="Times New Roman" w:hAnsi="Times New Roman" w:cs="Times New Roman"/>
          <w:sz w:val="24"/>
          <w:szCs w:val="24"/>
        </w:rPr>
        <w:t>:</w:t>
      </w:r>
    </w:p>
    <w:p w:rsidR="00CD7BC8" w:rsidRDefault="007639EF" w:rsidP="00CD7BC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7BC8" w:rsidRPr="00CD7BC8">
        <w:rPr>
          <w:rFonts w:ascii="Times New Roman" w:hAnsi="Times New Roman" w:cs="Times New Roman"/>
          <w:sz w:val="24"/>
          <w:szCs w:val="24"/>
        </w:rPr>
        <w:t>Belediyesi’nin öngördüğü veya göreceği zamanda söz konusu ilavenin sökülüp kaldırılacağına dair noter tasdikli taahhütname.</w:t>
      </w:r>
    </w:p>
    <w:p w:rsidR="00CD7BC8" w:rsidRDefault="007639EF" w:rsidP="00CD7BC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7BC8">
        <w:rPr>
          <w:rFonts w:ascii="Times New Roman" w:hAnsi="Times New Roman" w:cs="Times New Roman"/>
          <w:sz w:val="24"/>
          <w:szCs w:val="24"/>
        </w:rPr>
        <w:t xml:space="preserve">Kat malikleri kurulunun noter tasdikli </w:t>
      </w:r>
      <w:proofErr w:type="spellStart"/>
      <w:r w:rsidR="00CD7BC8">
        <w:rPr>
          <w:rFonts w:ascii="Times New Roman" w:hAnsi="Times New Roman" w:cs="Times New Roman"/>
          <w:sz w:val="24"/>
          <w:szCs w:val="24"/>
        </w:rPr>
        <w:t>muvafakatnamesi</w:t>
      </w:r>
      <w:proofErr w:type="spellEnd"/>
      <w:r w:rsidR="00CD7BC8">
        <w:rPr>
          <w:rFonts w:ascii="Times New Roman" w:hAnsi="Times New Roman" w:cs="Times New Roman"/>
          <w:sz w:val="24"/>
          <w:szCs w:val="24"/>
        </w:rPr>
        <w:t xml:space="preserve"> veya karar defteri</w:t>
      </w:r>
    </w:p>
    <w:p w:rsidR="00CD7BC8" w:rsidRDefault="007639EF" w:rsidP="00270A7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7BC8" w:rsidRPr="00CD7BC8">
        <w:rPr>
          <w:rFonts w:ascii="Times New Roman" w:hAnsi="Times New Roman" w:cs="Times New Roman"/>
          <w:sz w:val="24"/>
          <w:szCs w:val="24"/>
        </w:rPr>
        <w:t>İlave mekânın bulunduğu yerin tapu kaydı örneği.</w:t>
      </w:r>
    </w:p>
    <w:p w:rsidR="00CD7BC8" w:rsidRDefault="007639EF" w:rsidP="00270A7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7BC8" w:rsidRPr="00CD7BC8">
        <w:rPr>
          <w:rFonts w:ascii="Times New Roman" w:hAnsi="Times New Roman" w:cs="Times New Roman"/>
          <w:sz w:val="24"/>
          <w:szCs w:val="24"/>
        </w:rPr>
        <w:t>Kiracı ise kira sözleşmesi</w:t>
      </w:r>
    </w:p>
    <w:p w:rsidR="00CD7BC8" w:rsidRDefault="007639EF" w:rsidP="00270A7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7BC8" w:rsidRPr="00CD7BC8">
        <w:rPr>
          <w:rFonts w:ascii="Times New Roman" w:hAnsi="Times New Roman" w:cs="Times New Roman"/>
          <w:sz w:val="24"/>
          <w:szCs w:val="24"/>
        </w:rPr>
        <w:t>İşletme Ruhsatı</w:t>
      </w:r>
    </w:p>
    <w:p w:rsidR="00DF1349" w:rsidRDefault="007639EF" w:rsidP="00DF134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7BC8" w:rsidRPr="00CD7BC8">
        <w:rPr>
          <w:rFonts w:ascii="Times New Roman" w:hAnsi="Times New Roman" w:cs="Times New Roman"/>
          <w:sz w:val="24"/>
          <w:szCs w:val="24"/>
        </w:rPr>
        <w:t>Binanın</w:t>
      </w:r>
      <w:r w:rsidR="00270A72">
        <w:rPr>
          <w:rFonts w:ascii="Times New Roman" w:hAnsi="Times New Roman" w:cs="Times New Roman"/>
          <w:sz w:val="24"/>
          <w:szCs w:val="24"/>
        </w:rPr>
        <w:t xml:space="preserve"> m</w:t>
      </w:r>
      <w:r w:rsidR="00CD7BC8" w:rsidRPr="00CD7BC8">
        <w:rPr>
          <w:rFonts w:ascii="Times New Roman" w:hAnsi="Times New Roman" w:cs="Times New Roman"/>
          <w:sz w:val="24"/>
          <w:szCs w:val="24"/>
        </w:rPr>
        <w:t xml:space="preserve">evcut halinin değişik açılardan çekilmiş </w:t>
      </w:r>
      <w:r w:rsidR="00270A72">
        <w:rPr>
          <w:rFonts w:ascii="Times New Roman" w:hAnsi="Times New Roman" w:cs="Times New Roman"/>
          <w:sz w:val="24"/>
          <w:szCs w:val="24"/>
        </w:rPr>
        <w:t>en az 4 (d</w:t>
      </w:r>
      <w:r w:rsidR="00CD7BC8" w:rsidRPr="00CD7BC8">
        <w:rPr>
          <w:rFonts w:ascii="Times New Roman" w:hAnsi="Times New Roman" w:cs="Times New Roman"/>
          <w:sz w:val="24"/>
          <w:szCs w:val="24"/>
        </w:rPr>
        <w:t xml:space="preserve">ört) adet </w:t>
      </w:r>
      <w:r w:rsidR="00270A72" w:rsidRPr="00CD7BC8">
        <w:rPr>
          <w:rFonts w:ascii="Times New Roman" w:hAnsi="Times New Roman" w:cs="Times New Roman"/>
          <w:sz w:val="24"/>
          <w:szCs w:val="24"/>
        </w:rPr>
        <w:t>fotoğrafı</w:t>
      </w:r>
      <w:r w:rsidR="00DF1349">
        <w:rPr>
          <w:rFonts w:ascii="Times New Roman" w:hAnsi="Times New Roman" w:cs="Times New Roman"/>
          <w:sz w:val="24"/>
          <w:szCs w:val="24"/>
        </w:rPr>
        <w:t>,</w:t>
      </w:r>
    </w:p>
    <w:p w:rsidR="00DF1349" w:rsidRDefault="00DF1349" w:rsidP="00DF134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D7BC8">
        <w:rPr>
          <w:rFonts w:ascii="Times New Roman" w:hAnsi="Times New Roman" w:cs="Times New Roman"/>
          <w:sz w:val="24"/>
          <w:szCs w:val="24"/>
        </w:rPr>
        <w:t xml:space="preserve">Tasdikli mimari projeye işlenmiş </w:t>
      </w:r>
      <w:r>
        <w:rPr>
          <w:rFonts w:ascii="Times New Roman" w:hAnsi="Times New Roman" w:cs="Times New Roman"/>
          <w:sz w:val="24"/>
          <w:szCs w:val="24"/>
        </w:rPr>
        <w:t>pergolanın ,</w:t>
      </w:r>
    </w:p>
    <w:p w:rsidR="00DF1349" w:rsidRDefault="00DF1349" w:rsidP="00DF134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-1/200 ölçekli vaziyet planı,</w:t>
      </w:r>
      <w:r w:rsidRPr="00CD7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349" w:rsidRDefault="00DF1349" w:rsidP="00DF134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D7BC8">
        <w:rPr>
          <w:rFonts w:ascii="Times New Roman" w:hAnsi="Times New Roman" w:cs="Times New Roman"/>
          <w:sz w:val="24"/>
          <w:szCs w:val="24"/>
        </w:rPr>
        <w:t>1/50 ölçeğinde</w:t>
      </w:r>
      <w:r>
        <w:rPr>
          <w:rFonts w:ascii="Times New Roman" w:hAnsi="Times New Roman" w:cs="Times New Roman"/>
          <w:sz w:val="24"/>
          <w:szCs w:val="24"/>
        </w:rPr>
        <w:t xml:space="preserve"> plan, kesit ve görünüşleri,</w:t>
      </w:r>
    </w:p>
    <w:p w:rsidR="00DF1349" w:rsidRDefault="00DF1349" w:rsidP="00DF134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-malzeme bilgilerini içeren 1/20 ölçekli sistem detayları, </w:t>
      </w:r>
      <w:bookmarkStart w:id="0" w:name="_GoBack"/>
      <w:bookmarkEnd w:id="0"/>
    </w:p>
    <w:p w:rsidR="001961C3" w:rsidRPr="00CB77FE" w:rsidRDefault="00DF1349" w:rsidP="00CB77F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1F01">
        <w:rPr>
          <w:rFonts w:ascii="Times New Roman" w:hAnsi="Times New Roman" w:cs="Times New Roman"/>
          <w:sz w:val="24"/>
          <w:szCs w:val="24"/>
        </w:rPr>
        <w:t>3 boyutlu çizimler</w:t>
      </w:r>
      <w:r>
        <w:rPr>
          <w:rFonts w:ascii="Times New Roman" w:hAnsi="Times New Roman" w:cs="Times New Roman"/>
          <w:sz w:val="24"/>
          <w:szCs w:val="24"/>
        </w:rPr>
        <w:t>ini kapsayan</w:t>
      </w:r>
      <w:r w:rsidRPr="00CD7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uygulama projelerinin</w:t>
      </w:r>
      <w:r w:rsidR="00CB77FE">
        <w:rPr>
          <w:rFonts w:ascii="Times New Roman" w:hAnsi="Times New Roman" w:cs="Times New Roman"/>
          <w:sz w:val="24"/>
          <w:szCs w:val="24"/>
        </w:rPr>
        <w:t xml:space="preserve"> </w:t>
      </w:r>
      <w:r w:rsidR="00270A72" w:rsidRPr="00CB77FE">
        <w:rPr>
          <w:rFonts w:ascii="Times New Roman" w:hAnsi="Times New Roman" w:cs="Times New Roman"/>
          <w:sz w:val="24"/>
          <w:szCs w:val="24"/>
        </w:rPr>
        <w:t>yer aldığı dosya</w:t>
      </w:r>
      <w:r w:rsidR="00611F04" w:rsidRPr="00CB77FE">
        <w:rPr>
          <w:rFonts w:ascii="Times New Roman" w:hAnsi="Times New Roman" w:cs="Times New Roman"/>
          <w:sz w:val="24"/>
          <w:szCs w:val="24"/>
        </w:rPr>
        <w:t xml:space="preserve"> müdürlüğe sunulacak olup pergola </w:t>
      </w:r>
      <w:r w:rsidR="00F63C0E" w:rsidRPr="00CB77FE">
        <w:rPr>
          <w:rFonts w:ascii="Times New Roman" w:hAnsi="Times New Roman" w:cs="Times New Roman"/>
          <w:sz w:val="24"/>
          <w:szCs w:val="24"/>
        </w:rPr>
        <w:t>projesi üç</w:t>
      </w:r>
      <w:r w:rsidR="00270A72" w:rsidRPr="00CB77FE">
        <w:rPr>
          <w:rFonts w:ascii="Times New Roman" w:hAnsi="Times New Roman" w:cs="Times New Roman"/>
          <w:sz w:val="24"/>
          <w:szCs w:val="24"/>
        </w:rPr>
        <w:t xml:space="preserve"> kişilik teknik kurul tarafından onaylanacaktır.</w:t>
      </w:r>
    </w:p>
    <w:p w:rsidR="00275C8C" w:rsidRPr="00CB77FE" w:rsidRDefault="00D315A4" w:rsidP="00CB77F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evraklar iki nüsha halinde teslim edilecektir.</w:t>
      </w:r>
    </w:p>
    <w:sectPr w:rsidR="00275C8C" w:rsidRPr="00CB77FE" w:rsidSect="00275C8C">
      <w:head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EA5" w:rsidRDefault="00B92EA5" w:rsidP="006075B8">
      <w:pPr>
        <w:spacing w:after="0" w:line="240" w:lineRule="auto"/>
      </w:pPr>
      <w:r>
        <w:separator/>
      </w:r>
    </w:p>
  </w:endnote>
  <w:endnote w:type="continuationSeparator" w:id="0">
    <w:p w:rsidR="00B92EA5" w:rsidRDefault="00B92EA5" w:rsidP="0060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EA5" w:rsidRDefault="00B92EA5" w:rsidP="006075B8">
      <w:pPr>
        <w:spacing w:after="0" w:line="240" w:lineRule="auto"/>
      </w:pPr>
      <w:r>
        <w:separator/>
      </w:r>
    </w:p>
  </w:footnote>
  <w:footnote w:type="continuationSeparator" w:id="0">
    <w:p w:rsidR="00B92EA5" w:rsidRDefault="00B92EA5" w:rsidP="0060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B8" w:rsidRDefault="006075B8">
    <w:pPr>
      <w:pStyle w:val="stbilgi"/>
    </w:pPr>
  </w:p>
  <w:p w:rsidR="006075B8" w:rsidRDefault="006075B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402E"/>
    <w:multiLevelType w:val="hybridMultilevel"/>
    <w:tmpl w:val="C62624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E5421"/>
    <w:multiLevelType w:val="hybridMultilevel"/>
    <w:tmpl w:val="FD86BC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75637"/>
    <w:multiLevelType w:val="hybridMultilevel"/>
    <w:tmpl w:val="701AF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122"/>
    <w:rsid w:val="0006796A"/>
    <w:rsid w:val="000B5EBE"/>
    <w:rsid w:val="0017715B"/>
    <w:rsid w:val="001961C3"/>
    <w:rsid w:val="00270A72"/>
    <w:rsid w:val="00275C8C"/>
    <w:rsid w:val="00281319"/>
    <w:rsid w:val="002A78AE"/>
    <w:rsid w:val="00313F17"/>
    <w:rsid w:val="00330ADB"/>
    <w:rsid w:val="0036762D"/>
    <w:rsid w:val="00373CDB"/>
    <w:rsid w:val="00386980"/>
    <w:rsid w:val="003978D5"/>
    <w:rsid w:val="00483C42"/>
    <w:rsid w:val="00523A89"/>
    <w:rsid w:val="00543A44"/>
    <w:rsid w:val="00556173"/>
    <w:rsid w:val="0058455E"/>
    <w:rsid w:val="006075B8"/>
    <w:rsid w:val="00611F04"/>
    <w:rsid w:val="006723E8"/>
    <w:rsid w:val="00724560"/>
    <w:rsid w:val="00736A17"/>
    <w:rsid w:val="007639EF"/>
    <w:rsid w:val="00793093"/>
    <w:rsid w:val="007A5546"/>
    <w:rsid w:val="00886CA7"/>
    <w:rsid w:val="009444EA"/>
    <w:rsid w:val="009456E1"/>
    <w:rsid w:val="00952A50"/>
    <w:rsid w:val="009820E7"/>
    <w:rsid w:val="009877C7"/>
    <w:rsid w:val="009A6DEA"/>
    <w:rsid w:val="009B3DBC"/>
    <w:rsid w:val="00A05A3B"/>
    <w:rsid w:val="00A13143"/>
    <w:rsid w:val="00A14AD2"/>
    <w:rsid w:val="00A15AA6"/>
    <w:rsid w:val="00A81F01"/>
    <w:rsid w:val="00AA3D63"/>
    <w:rsid w:val="00B668E0"/>
    <w:rsid w:val="00B92EA5"/>
    <w:rsid w:val="00BD35B6"/>
    <w:rsid w:val="00C03AA8"/>
    <w:rsid w:val="00C46122"/>
    <w:rsid w:val="00CB77FE"/>
    <w:rsid w:val="00CD7BC8"/>
    <w:rsid w:val="00D315A4"/>
    <w:rsid w:val="00DA5C5C"/>
    <w:rsid w:val="00DF1349"/>
    <w:rsid w:val="00E14661"/>
    <w:rsid w:val="00E67C90"/>
    <w:rsid w:val="00EE7A0D"/>
    <w:rsid w:val="00EF1A11"/>
    <w:rsid w:val="00EF2ECB"/>
    <w:rsid w:val="00EF352B"/>
    <w:rsid w:val="00F57EF4"/>
    <w:rsid w:val="00F63C0E"/>
    <w:rsid w:val="00FD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612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0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75B8"/>
  </w:style>
  <w:style w:type="paragraph" w:styleId="Altbilgi">
    <w:name w:val="footer"/>
    <w:basedOn w:val="Normal"/>
    <w:link w:val="AltbilgiChar"/>
    <w:uiPriority w:val="99"/>
    <w:semiHidden/>
    <w:unhideWhenUsed/>
    <w:rsid w:val="0060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075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B8"/>
  </w:style>
  <w:style w:type="paragraph" w:styleId="Footer">
    <w:name w:val="footer"/>
    <w:basedOn w:val="Normal"/>
    <w:link w:val="FooterChar"/>
    <w:uiPriority w:val="99"/>
    <w:semiHidden/>
    <w:unhideWhenUsed/>
    <w:rsid w:val="00607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5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cemile.polat</dc:creator>
  <cp:lastModifiedBy>onur.usta</cp:lastModifiedBy>
  <cp:revision>4</cp:revision>
  <cp:lastPrinted>2015-10-06T07:26:00Z</cp:lastPrinted>
  <dcterms:created xsi:type="dcterms:W3CDTF">2015-11-10T08:14:00Z</dcterms:created>
  <dcterms:modified xsi:type="dcterms:W3CDTF">2015-11-23T11:46:00Z</dcterms:modified>
</cp:coreProperties>
</file>